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A2" w:rsidRDefault="004A7FA2" w:rsidP="007C114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建设工程项目管理</w:t>
      </w:r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)</w:t>
      </w:r>
      <w:r w:rsidR="00A927C3">
        <w:rPr>
          <w:sz w:val="32"/>
          <w:szCs w:val="32"/>
        </w:rPr>
        <w:t xml:space="preserve"> </w:t>
      </w:r>
    </w:p>
    <w:p w:rsidR="004A7FA2" w:rsidRDefault="004A7FA2" w:rsidP="00544808"/>
    <w:p w:rsidR="004A7FA2" w:rsidRDefault="004A7FA2" w:rsidP="00544808">
      <w:r>
        <w:rPr>
          <w:rFonts w:hint="eastAsia"/>
        </w:rPr>
        <w:t>一、选择题</w:t>
      </w:r>
    </w:p>
    <w:p w:rsidR="004A7FA2" w:rsidRPr="0000652B" w:rsidRDefault="004A7FA2" w:rsidP="0054480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建设工程项目管理的时间范畴是</w:t>
      </w:r>
      <w:r w:rsidRPr="0000652B">
        <w:rPr>
          <w:rFonts w:hint="eastAsia"/>
        </w:rPr>
        <w:t>（</w:t>
      </w:r>
      <w:r w:rsidRPr="0000652B">
        <w:t xml:space="preserve"> </w:t>
      </w:r>
      <w:r>
        <w:rPr>
          <w:rFonts w:hint="eastAsia"/>
        </w:rPr>
        <w:t>）</w:t>
      </w:r>
      <w:r w:rsidRPr="0000652B">
        <w:rPr>
          <w:rFonts w:hint="eastAsia"/>
        </w:rPr>
        <w:t>。</w:t>
      </w:r>
    </w:p>
    <w:p w:rsidR="004A7FA2" w:rsidRPr="0000652B" w:rsidRDefault="004A7FA2" w:rsidP="00544808">
      <w:pPr>
        <w:pStyle w:val="a5"/>
        <w:ind w:left="840" w:firstLineChars="0" w:firstLine="0"/>
      </w:pPr>
      <w:r w:rsidRPr="0000652B">
        <w:t>A</w:t>
      </w:r>
      <w:r w:rsidRPr="0000652B">
        <w:rPr>
          <w:rFonts w:hint="eastAsia"/>
        </w:rPr>
        <w:t>．</w:t>
      </w:r>
      <w:r>
        <w:rPr>
          <w:rFonts w:hint="eastAsia"/>
        </w:rPr>
        <w:t>设计前的准备阶段</w:t>
      </w:r>
    </w:p>
    <w:p w:rsidR="004A7FA2" w:rsidRPr="0000652B" w:rsidRDefault="004A7FA2" w:rsidP="00544808">
      <w:pPr>
        <w:pStyle w:val="a5"/>
        <w:ind w:left="840" w:firstLineChars="0" w:firstLine="0"/>
      </w:pPr>
      <w:r w:rsidRPr="0000652B">
        <w:t>B</w:t>
      </w:r>
      <w:r w:rsidRPr="0000652B">
        <w:rPr>
          <w:rFonts w:hint="eastAsia"/>
        </w:rPr>
        <w:t>．</w:t>
      </w:r>
      <w:r>
        <w:rPr>
          <w:rFonts w:hint="eastAsia"/>
        </w:rPr>
        <w:t>设计阶段</w:t>
      </w:r>
    </w:p>
    <w:p w:rsidR="004A7FA2" w:rsidRPr="0000652B" w:rsidRDefault="004A7FA2" w:rsidP="00544808">
      <w:pPr>
        <w:pStyle w:val="a5"/>
        <w:ind w:left="840" w:firstLineChars="0" w:firstLine="0"/>
      </w:pPr>
      <w:r w:rsidRPr="0000652B">
        <w:t>C</w:t>
      </w:r>
      <w:r w:rsidRPr="0000652B">
        <w:rPr>
          <w:rFonts w:hint="eastAsia"/>
        </w:rPr>
        <w:t>．施工</w:t>
      </w:r>
      <w:r>
        <w:rPr>
          <w:rFonts w:hint="eastAsia"/>
        </w:rPr>
        <w:t>阶段</w:t>
      </w:r>
    </w:p>
    <w:p w:rsidR="004A7FA2" w:rsidRPr="0000652B" w:rsidRDefault="004A7FA2" w:rsidP="00544808">
      <w:pPr>
        <w:pStyle w:val="a5"/>
        <w:ind w:left="840" w:firstLineChars="0" w:firstLine="0"/>
      </w:pPr>
      <w:r w:rsidRPr="0000652B">
        <w:t>D</w:t>
      </w:r>
      <w:r w:rsidRPr="0000652B">
        <w:rPr>
          <w:rFonts w:hint="eastAsia"/>
        </w:rPr>
        <w:t>．</w:t>
      </w:r>
      <w:r>
        <w:rPr>
          <w:rFonts w:hint="eastAsia"/>
        </w:rPr>
        <w:t>实施阶段</w:t>
      </w:r>
    </w:p>
    <w:p w:rsidR="004A7FA2" w:rsidRPr="00E914D0" w:rsidRDefault="004A7FA2" w:rsidP="00E914D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以下（）不是</w:t>
      </w:r>
      <w:r w:rsidRPr="00E914D0">
        <w:rPr>
          <w:rFonts w:hint="eastAsia"/>
        </w:rPr>
        <w:t>施工项目经理的职责。</w:t>
      </w:r>
    </w:p>
    <w:p w:rsidR="004A7FA2" w:rsidRPr="00E914D0" w:rsidRDefault="004A7FA2" w:rsidP="00E914D0">
      <w:pPr>
        <w:pStyle w:val="a5"/>
        <w:ind w:left="840" w:firstLineChars="0" w:firstLine="0"/>
      </w:pPr>
      <w:r w:rsidRPr="00E914D0">
        <w:t>A</w:t>
      </w:r>
      <w:r w:rsidRPr="00E914D0">
        <w:rPr>
          <w:rFonts w:hint="eastAsia"/>
        </w:rPr>
        <w:t>．建立各种专业管理体系，并组织实施</w:t>
      </w:r>
    </w:p>
    <w:p w:rsidR="004A7FA2" w:rsidRPr="00E914D0" w:rsidRDefault="004A7FA2" w:rsidP="00E914D0">
      <w:pPr>
        <w:pStyle w:val="a5"/>
        <w:ind w:left="840" w:firstLineChars="0" w:firstLine="0"/>
      </w:pPr>
      <w:r w:rsidRPr="00E914D0">
        <w:t>B</w:t>
      </w:r>
      <w:r w:rsidRPr="00E914D0">
        <w:rPr>
          <w:rFonts w:hint="eastAsia"/>
        </w:rPr>
        <w:t>．主持编制</w:t>
      </w:r>
      <w:hyperlink r:id="rId7" w:tgtFrame="_blank" w:tooltip="项目管理" w:history="1">
        <w:r w:rsidRPr="00E914D0">
          <w:rPr>
            <w:rFonts w:hint="eastAsia"/>
          </w:rPr>
          <w:t>项目管理</w:t>
        </w:r>
      </w:hyperlink>
      <w:r w:rsidRPr="00E914D0">
        <w:rPr>
          <w:rFonts w:hint="eastAsia"/>
        </w:rPr>
        <w:t>实施规划</w:t>
      </w:r>
    </w:p>
    <w:p w:rsidR="004A7FA2" w:rsidRPr="00E914D0" w:rsidRDefault="004A7FA2" w:rsidP="00E914D0">
      <w:pPr>
        <w:pStyle w:val="a5"/>
        <w:ind w:left="840" w:firstLineChars="0" w:firstLine="0"/>
      </w:pPr>
      <w:r w:rsidRPr="00E914D0">
        <w:t>C</w:t>
      </w:r>
      <w:r w:rsidRPr="00E914D0">
        <w:rPr>
          <w:rFonts w:hint="eastAsia"/>
        </w:rPr>
        <w:t>．对资源进行动态管理</w:t>
      </w:r>
    </w:p>
    <w:p w:rsidR="004A7FA2" w:rsidRDefault="004A7FA2" w:rsidP="00E914D0">
      <w:pPr>
        <w:pStyle w:val="a5"/>
        <w:ind w:left="840" w:firstLineChars="0" w:firstLine="0"/>
      </w:pPr>
      <w:r w:rsidRPr="00E914D0">
        <w:t>D</w:t>
      </w:r>
      <w:r w:rsidRPr="00E914D0">
        <w:rPr>
          <w:rFonts w:hint="eastAsia"/>
        </w:rPr>
        <w:t>．预防重大工程质量安全事故的发生</w:t>
      </w:r>
    </w:p>
    <w:p w:rsidR="004A7FA2" w:rsidRPr="003A0F36" w:rsidRDefault="004A7FA2" w:rsidP="003A0F36">
      <w:pPr>
        <w:pStyle w:val="a5"/>
        <w:numPr>
          <w:ilvl w:val="0"/>
          <w:numId w:val="1"/>
        </w:numPr>
        <w:ind w:firstLineChars="0"/>
      </w:pPr>
      <w:r w:rsidRPr="003A0F36">
        <w:rPr>
          <w:rFonts w:hint="eastAsia"/>
        </w:rPr>
        <w:t>编制</w:t>
      </w:r>
      <w:hyperlink r:id="rId8" w:tgtFrame="_blank" w:tooltip="项目管理" w:history="1">
        <w:r w:rsidRPr="003A0F36">
          <w:rPr>
            <w:rFonts w:hint="eastAsia"/>
          </w:rPr>
          <w:t>项目管理</w:t>
        </w:r>
      </w:hyperlink>
      <w:r w:rsidRPr="003A0F36">
        <w:rPr>
          <w:rFonts w:hint="eastAsia"/>
        </w:rPr>
        <w:t>实施规划程序的第一步是（　）。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A</w:t>
      </w:r>
      <w:r w:rsidRPr="003A0F36">
        <w:rPr>
          <w:rFonts w:hint="eastAsia"/>
        </w:rPr>
        <w:t>．分析项目条件和环境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B</w:t>
      </w:r>
      <w:r w:rsidRPr="003A0F36">
        <w:rPr>
          <w:rFonts w:hint="eastAsia"/>
        </w:rPr>
        <w:t>．熟悉相关法规和文件</w:t>
      </w:r>
    </w:p>
    <w:p w:rsidR="004A7FA2" w:rsidRPr="003A0F36" w:rsidRDefault="004A7FA2" w:rsidP="003A0F36">
      <w:pPr>
        <w:ind w:left="420" w:firstLine="420"/>
      </w:pPr>
      <w:r w:rsidRPr="003A0F36">
        <w:t>C</w:t>
      </w:r>
      <w:r w:rsidRPr="003A0F36">
        <w:rPr>
          <w:rFonts w:hint="eastAsia"/>
        </w:rPr>
        <w:t>．履行报批手续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D</w:t>
      </w:r>
      <w:r w:rsidRPr="003A0F36">
        <w:rPr>
          <w:rFonts w:hint="eastAsia"/>
        </w:rPr>
        <w:t>．了解项目相关各方的要求</w:t>
      </w:r>
    </w:p>
    <w:p w:rsidR="004A7FA2" w:rsidRPr="003A0F36" w:rsidRDefault="004A7FA2" w:rsidP="003A0F36">
      <w:pPr>
        <w:pStyle w:val="a5"/>
        <w:numPr>
          <w:ilvl w:val="0"/>
          <w:numId w:val="1"/>
        </w:numPr>
        <w:ind w:firstLineChars="0"/>
      </w:pPr>
      <w:r w:rsidRPr="003A0F36">
        <w:rPr>
          <w:rFonts w:hint="eastAsia"/>
        </w:rPr>
        <w:t>下列选项中，属于反映一个组织系统中各组成部门之间的组织关系的是（　）图。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A</w:t>
      </w:r>
      <w:r w:rsidRPr="003A0F36">
        <w:rPr>
          <w:rFonts w:hint="eastAsia"/>
        </w:rPr>
        <w:t>．项目合同结构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B</w:t>
      </w:r>
      <w:r w:rsidRPr="003A0F36">
        <w:rPr>
          <w:rFonts w:hint="eastAsia"/>
        </w:rPr>
        <w:t>．项目工作流程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C</w:t>
      </w:r>
      <w:r w:rsidRPr="003A0F36">
        <w:rPr>
          <w:rFonts w:hint="eastAsia"/>
        </w:rPr>
        <w:t>．项目结构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D</w:t>
      </w:r>
      <w:r w:rsidRPr="003A0F36">
        <w:rPr>
          <w:rFonts w:hint="eastAsia"/>
        </w:rPr>
        <w:t>．组织结构</w:t>
      </w:r>
    </w:p>
    <w:p w:rsidR="004A7FA2" w:rsidRPr="003A0F36" w:rsidRDefault="004A7FA2" w:rsidP="003A0F36">
      <w:pPr>
        <w:pStyle w:val="a5"/>
        <w:numPr>
          <w:ilvl w:val="0"/>
          <w:numId w:val="1"/>
        </w:numPr>
        <w:ind w:firstLineChars="0"/>
      </w:pPr>
      <w:r w:rsidRPr="003A0F36">
        <w:rPr>
          <w:rFonts w:hint="eastAsia"/>
        </w:rPr>
        <w:t>下列有关系统目标和系统组织的表述正确的是（）。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A</w:t>
      </w:r>
      <w:r w:rsidRPr="003A0F36">
        <w:rPr>
          <w:rFonts w:hint="eastAsia"/>
        </w:rPr>
        <w:t>．系统是目标能否实现的决定性因素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B</w:t>
      </w:r>
      <w:r w:rsidRPr="003A0F36">
        <w:rPr>
          <w:rFonts w:hint="eastAsia"/>
        </w:rPr>
        <w:t>．系统的目标决定了系统的组织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C</w:t>
      </w:r>
      <w:r w:rsidRPr="003A0F36">
        <w:rPr>
          <w:rFonts w:hint="eastAsia"/>
        </w:rPr>
        <w:t>．控制项目目标的主要措施包括组织措施、管理措施、技术措施、经济措施，其中管理措施是最重要的措施</w:t>
      </w:r>
    </w:p>
    <w:p w:rsidR="004A7FA2" w:rsidRPr="003A0F36" w:rsidRDefault="004A7FA2" w:rsidP="003A0F36">
      <w:pPr>
        <w:pStyle w:val="a5"/>
        <w:ind w:left="840" w:firstLineChars="0" w:firstLine="0"/>
      </w:pPr>
      <w:r w:rsidRPr="003A0F36">
        <w:t>D</w:t>
      </w:r>
      <w:r w:rsidRPr="003A0F36">
        <w:rPr>
          <w:rFonts w:hint="eastAsia"/>
        </w:rPr>
        <w:t>．如果对一个建设工程的</w:t>
      </w:r>
      <w:hyperlink r:id="rId9" w:tgtFrame="_blank" w:tooltip="项目管理" w:history="1">
        <w:r w:rsidRPr="003A0F36">
          <w:rPr>
            <w:rFonts w:hint="eastAsia"/>
          </w:rPr>
          <w:t>项目管理</w:t>
        </w:r>
      </w:hyperlink>
      <w:r w:rsidRPr="003A0F36">
        <w:rPr>
          <w:rFonts w:hint="eastAsia"/>
        </w:rPr>
        <w:t>进行诊断，首先应分析其经济方面存在的问题</w:t>
      </w:r>
    </w:p>
    <w:p w:rsidR="004A7FA2" w:rsidRPr="008F4113" w:rsidRDefault="004A7FA2" w:rsidP="008F4113">
      <w:pPr>
        <w:pStyle w:val="a5"/>
        <w:numPr>
          <w:ilvl w:val="0"/>
          <w:numId w:val="1"/>
        </w:numPr>
        <w:ind w:firstLineChars="0"/>
      </w:pPr>
      <w:r w:rsidRPr="008F4113">
        <w:rPr>
          <w:rFonts w:hint="eastAsia"/>
        </w:rPr>
        <w:t>下列工种中，除进行一般安全</w:t>
      </w:r>
      <w:hyperlink r:id="rId10" w:tgtFrame="_blank" w:tooltip="教育" w:history="1">
        <w:r w:rsidRPr="008F4113">
          <w:rPr>
            <w:rFonts w:hint="eastAsia"/>
          </w:rPr>
          <w:t>教育</w:t>
        </w:r>
      </w:hyperlink>
      <w:r w:rsidRPr="008F4113">
        <w:rPr>
          <w:rFonts w:hint="eastAsia"/>
        </w:rPr>
        <w:t>外，还要进行专业安全作业</w:t>
      </w:r>
      <w:hyperlink r:id="rId11" w:tgtFrame="_blank" w:tooltip="培训" w:history="1">
        <w:r w:rsidRPr="008F4113">
          <w:rPr>
            <w:rFonts w:hint="eastAsia"/>
          </w:rPr>
          <w:t>培训</w:t>
        </w:r>
      </w:hyperlink>
      <w:r w:rsidRPr="008F4113">
        <w:rPr>
          <w:rFonts w:hint="eastAsia"/>
        </w:rPr>
        <w:t>，并取得特种作业操作证书后方可上岗的有（</w:t>
      </w:r>
      <w:r>
        <w:t xml:space="preserve"> </w:t>
      </w:r>
      <w:r w:rsidRPr="008F4113">
        <w:rPr>
          <w:rFonts w:hint="eastAsia"/>
        </w:rPr>
        <w:t>）。</w:t>
      </w:r>
    </w:p>
    <w:p w:rsidR="004A7FA2" w:rsidRPr="008F4113" w:rsidRDefault="004A7FA2" w:rsidP="008F4113">
      <w:pPr>
        <w:pStyle w:val="a5"/>
        <w:ind w:left="840" w:firstLineChars="0" w:firstLine="0"/>
      </w:pPr>
      <w:r w:rsidRPr="008F4113">
        <w:t>A</w:t>
      </w:r>
      <w:r w:rsidRPr="008F4113">
        <w:rPr>
          <w:rFonts w:hint="eastAsia"/>
        </w:rPr>
        <w:t>．架子工</w:t>
      </w:r>
    </w:p>
    <w:p w:rsidR="004A7FA2" w:rsidRPr="008F4113" w:rsidRDefault="004A7FA2" w:rsidP="008F4113">
      <w:pPr>
        <w:pStyle w:val="a5"/>
        <w:ind w:left="840" w:firstLineChars="0" w:firstLine="0"/>
      </w:pPr>
      <w:r w:rsidRPr="008F4113">
        <w:t>B</w:t>
      </w:r>
      <w:r w:rsidRPr="008F4113">
        <w:rPr>
          <w:rFonts w:hint="eastAsia"/>
        </w:rPr>
        <w:t>．木工</w:t>
      </w:r>
    </w:p>
    <w:p w:rsidR="004A7FA2" w:rsidRPr="008F4113" w:rsidRDefault="004A7FA2" w:rsidP="008F4113">
      <w:pPr>
        <w:pStyle w:val="a5"/>
        <w:ind w:left="840" w:firstLineChars="0" w:firstLine="0"/>
      </w:pPr>
      <w:r w:rsidRPr="008F4113">
        <w:t>C</w:t>
      </w:r>
      <w:r w:rsidRPr="008F4113">
        <w:rPr>
          <w:rFonts w:hint="eastAsia"/>
        </w:rPr>
        <w:t>．钢筋工</w:t>
      </w:r>
    </w:p>
    <w:p w:rsidR="004A7FA2" w:rsidRPr="008F4113" w:rsidRDefault="004A7FA2" w:rsidP="008F4113">
      <w:pPr>
        <w:pStyle w:val="a5"/>
        <w:ind w:left="840" w:firstLineChars="0" w:firstLine="0"/>
      </w:pPr>
      <w:r w:rsidRPr="008F4113">
        <w:t>D</w:t>
      </w:r>
      <w:r w:rsidRPr="008F4113">
        <w:rPr>
          <w:rFonts w:hint="eastAsia"/>
        </w:rPr>
        <w:t>．混凝土工</w:t>
      </w:r>
    </w:p>
    <w:p w:rsidR="004A7FA2" w:rsidRPr="00B50778" w:rsidRDefault="004A7FA2" w:rsidP="00B50778">
      <w:pPr>
        <w:pStyle w:val="a5"/>
        <w:numPr>
          <w:ilvl w:val="0"/>
          <w:numId w:val="1"/>
        </w:numPr>
        <w:ind w:firstLineChars="0"/>
      </w:pPr>
      <w:r w:rsidRPr="00B50778">
        <w:rPr>
          <w:rFonts w:hint="eastAsia"/>
        </w:rPr>
        <w:t>对一个建设工程而言，（）往往是建设工程的总组织者和总集成者。</w:t>
      </w:r>
    </w:p>
    <w:p w:rsidR="004A7FA2" w:rsidRPr="00B50778" w:rsidRDefault="004A7FA2" w:rsidP="00B50778">
      <w:pPr>
        <w:pStyle w:val="a5"/>
        <w:ind w:left="840" w:firstLineChars="0" w:firstLine="0"/>
      </w:pPr>
      <w:r w:rsidRPr="00B50778">
        <w:t>A</w:t>
      </w:r>
      <w:r w:rsidRPr="00B50778">
        <w:rPr>
          <w:rFonts w:hint="eastAsia"/>
        </w:rPr>
        <w:t>．监理单位</w:t>
      </w:r>
    </w:p>
    <w:p w:rsidR="004A7FA2" w:rsidRPr="00B50778" w:rsidRDefault="004A7FA2" w:rsidP="00B50778">
      <w:pPr>
        <w:pStyle w:val="a5"/>
        <w:ind w:left="840" w:firstLineChars="0" w:firstLine="0"/>
      </w:pPr>
      <w:r w:rsidRPr="00B50778">
        <w:t>B</w:t>
      </w:r>
      <w:r w:rsidRPr="00B50778">
        <w:rPr>
          <w:rFonts w:hint="eastAsia"/>
        </w:rPr>
        <w:t>．业主方</w:t>
      </w:r>
    </w:p>
    <w:p w:rsidR="004A7FA2" w:rsidRPr="00B50778" w:rsidRDefault="004A7FA2" w:rsidP="00B50778">
      <w:pPr>
        <w:pStyle w:val="a5"/>
        <w:ind w:left="840" w:firstLineChars="0" w:firstLine="0"/>
      </w:pPr>
      <w:r w:rsidRPr="00B50778">
        <w:t>C</w:t>
      </w:r>
      <w:r w:rsidRPr="00B50778">
        <w:rPr>
          <w:rFonts w:hint="eastAsia"/>
        </w:rPr>
        <w:t>．施工单位</w:t>
      </w:r>
    </w:p>
    <w:p w:rsidR="004A7FA2" w:rsidRPr="00B50778" w:rsidRDefault="004A7FA2" w:rsidP="00B50778">
      <w:pPr>
        <w:pStyle w:val="a5"/>
        <w:ind w:left="840" w:firstLineChars="0" w:firstLine="0"/>
      </w:pPr>
      <w:r w:rsidRPr="00B50778">
        <w:t>D</w:t>
      </w:r>
      <w:r w:rsidRPr="00B50778">
        <w:rPr>
          <w:rFonts w:hint="eastAsia"/>
        </w:rPr>
        <w:t>．设计单位</w:t>
      </w:r>
    </w:p>
    <w:p w:rsidR="004A7FA2" w:rsidRPr="00EA332F" w:rsidRDefault="004A7FA2" w:rsidP="00EA332F">
      <w:pPr>
        <w:pStyle w:val="a5"/>
        <w:numPr>
          <w:ilvl w:val="0"/>
          <w:numId w:val="1"/>
        </w:numPr>
        <w:ind w:firstLineChars="0"/>
      </w:pPr>
      <w:r w:rsidRPr="00EA332F">
        <w:rPr>
          <w:rFonts w:hint="eastAsia"/>
        </w:rPr>
        <w:t>某筑坝围海工程完成过半时，遭遇强台风正面登陆，堤坝已完合格部分被摧毁，不得不重新设计，工期延长，给承包商造成了损失，按照</w:t>
      </w:r>
      <w:r w:rsidRPr="00EA332F">
        <w:t>FIDIC</w:t>
      </w:r>
      <w:r w:rsidRPr="00EA332F">
        <w:rPr>
          <w:rFonts w:hint="eastAsia"/>
        </w:rPr>
        <w:t>施工合同条件，承包商的损失通常应由（　）承担。</w:t>
      </w:r>
    </w:p>
    <w:p w:rsidR="004A7FA2" w:rsidRPr="00EA332F" w:rsidRDefault="004A7FA2" w:rsidP="00EA332F">
      <w:pPr>
        <w:pStyle w:val="a5"/>
        <w:ind w:left="840" w:firstLineChars="0" w:firstLine="0"/>
      </w:pPr>
      <w:r w:rsidRPr="00EA332F">
        <w:lastRenderedPageBreak/>
        <w:t>A</w:t>
      </w:r>
      <w:r w:rsidRPr="00EA332F">
        <w:rPr>
          <w:rFonts w:hint="eastAsia"/>
        </w:rPr>
        <w:t>．承包人</w:t>
      </w:r>
    </w:p>
    <w:p w:rsidR="004A7FA2" w:rsidRPr="00EA332F" w:rsidRDefault="004A7FA2" w:rsidP="00EA332F">
      <w:pPr>
        <w:pStyle w:val="a5"/>
        <w:ind w:left="840" w:firstLineChars="0" w:firstLine="0"/>
      </w:pPr>
      <w:r w:rsidRPr="00EA332F">
        <w:t>B</w:t>
      </w:r>
      <w:r w:rsidRPr="00EA332F">
        <w:rPr>
          <w:rFonts w:hint="eastAsia"/>
        </w:rPr>
        <w:t>．业主</w:t>
      </w:r>
    </w:p>
    <w:p w:rsidR="004A7FA2" w:rsidRPr="00EA332F" w:rsidRDefault="004A7FA2" w:rsidP="00EA332F">
      <w:pPr>
        <w:pStyle w:val="a5"/>
        <w:ind w:left="840" w:firstLineChars="0" w:firstLine="0"/>
      </w:pPr>
      <w:r w:rsidRPr="00EA332F">
        <w:t>C</w:t>
      </w:r>
      <w:r w:rsidRPr="00EA332F">
        <w:rPr>
          <w:rFonts w:hint="eastAsia"/>
        </w:rPr>
        <w:t>．设计单位</w:t>
      </w:r>
    </w:p>
    <w:p w:rsidR="004A7FA2" w:rsidRPr="00EA332F" w:rsidRDefault="004A7FA2" w:rsidP="00EA332F">
      <w:pPr>
        <w:pStyle w:val="a5"/>
        <w:ind w:left="840" w:firstLineChars="0" w:firstLine="0"/>
      </w:pPr>
      <w:r w:rsidRPr="00EA332F">
        <w:t>D</w:t>
      </w:r>
      <w:r w:rsidRPr="00EA332F">
        <w:rPr>
          <w:rFonts w:hint="eastAsia"/>
        </w:rPr>
        <w:t>．监理单位</w:t>
      </w:r>
    </w:p>
    <w:p w:rsidR="004A7FA2" w:rsidRPr="00A84317" w:rsidRDefault="004A7FA2" w:rsidP="00A84317">
      <w:pPr>
        <w:pStyle w:val="a5"/>
        <w:numPr>
          <w:ilvl w:val="0"/>
          <w:numId w:val="1"/>
        </w:numPr>
        <w:ind w:firstLineChars="0"/>
      </w:pPr>
      <w:r w:rsidRPr="00A84317">
        <w:rPr>
          <w:rFonts w:hint="eastAsia"/>
        </w:rPr>
        <w:t>施工承包合同履约担保的有效期始于（　）之日。</w:t>
      </w:r>
    </w:p>
    <w:p w:rsidR="004A7FA2" w:rsidRPr="00A84317" w:rsidRDefault="004A7FA2" w:rsidP="00A84317">
      <w:pPr>
        <w:pStyle w:val="a5"/>
        <w:ind w:left="840" w:firstLineChars="0" w:firstLine="0"/>
      </w:pPr>
      <w:r w:rsidRPr="00A84317">
        <w:t>A</w:t>
      </w:r>
      <w:r w:rsidRPr="00A84317">
        <w:rPr>
          <w:rFonts w:hint="eastAsia"/>
        </w:rPr>
        <w:t>．投标截止</w:t>
      </w:r>
    </w:p>
    <w:p w:rsidR="004A7FA2" w:rsidRDefault="004A7FA2" w:rsidP="00A84317">
      <w:pPr>
        <w:pStyle w:val="a5"/>
        <w:ind w:left="840" w:firstLineChars="0" w:firstLine="0"/>
      </w:pPr>
      <w:r w:rsidRPr="00A84317">
        <w:t>B</w:t>
      </w:r>
      <w:r w:rsidRPr="00A84317">
        <w:rPr>
          <w:rFonts w:hint="eastAsia"/>
        </w:rPr>
        <w:t>．发出中标通知书</w:t>
      </w:r>
    </w:p>
    <w:p w:rsidR="004A7FA2" w:rsidRPr="00A84317" w:rsidRDefault="004A7FA2" w:rsidP="00A84317">
      <w:pPr>
        <w:pStyle w:val="a5"/>
        <w:ind w:left="840" w:firstLineChars="0" w:firstLine="0"/>
      </w:pPr>
      <w:r w:rsidRPr="00A84317">
        <w:t>C</w:t>
      </w:r>
      <w:r w:rsidRPr="00A84317">
        <w:rPr>
          <w:rFonts w:hint="eastAsia"/>
        </w:rPr>
        <w:t>．施工承包合同签订</w:t>
      </w:r>
    </w:p>
    <w:p w:rsidR="004A7FA2" w:rsidRPr="00A84317" w:rsidRDefault="004A7FA2" w:rsidP="00A84317">
      <w:pPr>
        <w:pStyle w:val="a5"/>
        <w:ind w:left="840" w:firstLineChars="0" w:firstLine="0"/>
      </w:pPr>
      <w:r w:rsidRPr="00A84317">
        <w:t>D</w:t>
      </w:r>
      <w:r w:rsidRPr="00A84317">
        <w:rPr>
          <w:rFonts w:hint="eastAsia"/>
        </w:rPr>
        <w:t>．工程开工</w:t>
      </w:r>
    </w:p>
    <w:p w:rsidR="004A7FA2" w:rsidRPr="00554842" w:rsidRDefault="004A7FA2" w:rsidP="00554842">
      <w:pPr>
        <w:pStyle w:val="a5"/>
        <w:numPr>
          <w:ilvl w:val="0"/>
          <w:numId w:val="1"/>
        </w:numPr>
        <w:ind w:firstLineChars="0"/>
      </w:pPr>
      <w:r w:rsidRPr="00554842">
        <w:rPr>
          <w:rFonts w:hint="eastAsia"/>
        </w:rPr>
        <w:t>在下列合同形式中，承包人承担风险最大的合同类型是（　）。</w:t>
      </w:r>
    </w:p>
    <w:p w:rsidR="004A7FA2" w:rsidRPr="00554842" w:rsidRDefault="004A7FA2" w:rsidP="00554842">
      <w:pPr>
        <w:pStyle w:val="a5"/>
        <w:ind w:left="840" w:firstLineChars="0" w:firstLine="0"/>
      </w:pPr>
      <w:r w:rsidRPr="00554842">
        <w:t>A</w:t>
      </w:r>
      <w:r w:rsidRPr="00554842">
        <w:rPr>
          <w:rFonts w:hint="eastAsia"/>
        </w:rPr>
        <w:t>．固定总价合同</w:t>
      </w:r>
    </w:p>
    <w:p w:rsidR="004A7FA2" w:rsidRPr="00554842" w:rsidRDefault="004A7FA2" w:rsidP="00554842">
      <w:pPr>
        <w:pStyle w:val="a5"/>
        <w:ind w:left="840" w:firstLineChars="0" w:firstLine="0"/>
      </w:pPr>
      <w:r w:rsidRPr="00554842">
        <w:t>B</w:t>
      </w:r>
      <w:r w:rsidRPr="00554842">
        <w:rPr>
          <w:rFonts w:hint="eastAsia"/>
        </w:rPr>
        <w:t>．固定单价合同</w:t>
      </w:r>
    </w:p>
    <w:p w:rsidR="004A7FA2" w:rsidRPr="00554842" w:rsidRDefault="004A7FA2" w:rsidP="00554842">
      <w:pPr>
        <w:pStyle w:val="a5"/>
        <w:ind w:left="840" w:firstLineChars="0" w:firstLine="0"/>
      </w:pPr>
      <w:r w:rsidRPr="00554842">
        <w:t>C</w:t>
      </w:r>
      <w:r w:rsidRPr="00554842">
        <w:rPr>
          <w:rFonts w:hint="eastAsia"/>
        </w:rPr>
        <w:t>．成本</w:t>
      </w:r>
      <w:proofErr w:type="gramStart"/>
      <w:r w:rsidRPr="00554842">
        <w:rPr>
          <w:rFonts w:hint="eastAsia"/>
        </w:rPr>
        <w:t>加固定</w:t>
      </w:r>
      <w:proofErr w:type="gramEnd"/>
      <w:r w:rsidRPr="00554842">
        <w:rPr>
          <w:rFonts w:hint="eastAsia"/>
        </w:rPr>
        <w:t>费用合同</w:t>
      </w:r>
    </w:p>
    <w:p w:rsidR="004A7FA2" w:rsidRPr="00554842" w:rsidRDefault="004A7FA2" w:rsidP="00554842">
      <w:pPr>
        <w:pStyle w:val="a5"/>
        <w:ind w:left="840" w:firstLineChars="0" w:firstLine="0"/>
      </w:pPr>
      <w:r w:rsidRPr="00554842">
        <w:t>D</w:t>
      </w:r>
      <w:r w:rsidRPr="00554842">
        <w:rPr>
          <w:rFonts w:hint="eastAsia"/>
        </w:rPr>
        <w:t>．最大成本</w:t>
      </w:r>
      <w:proofErr w:type="gramStart"/>
      <w:r w:rsidRPr="00554842">
        <w:rPr>
          <w:rFonts w:hint="eastAsia"/>
        </w:rPr>
        <w:t>加费用</w:t>
      </w:r>
      <w:proofErr w:type="gramEnd"/>
      <w:r w:rsidRPr="00554842">
        <w:rPr>
          <w:rFonts w:hint="eastAsia"/>
        </w:rPr>
        <w:t>合同</w:t>
      </w:r>
    </w:p>
    <w:p w:rsidR="004A7FA2" w:rsidRPr="00A21BAF" w:rsidRDefault="004A7FA2" w:rsidP="00A21BAF">
      <w:pPr>
        <w:pStyle w:val="a5"/>
        <w:numPr>
          <w:ilvl w:val="0"/>
          <w:numId w:val="1"/>
        </w:numPr>
        <w:ind w:firstLineChars="0"/>
      </w:pPr>
      <w:r w:rsidRPr="00A21BAF">
        <w:rPr>
          <w:rFonts w:hint="eastAsia"/>
        </w:rPr>
        <w:t>根据《建设工程施工劳务分包合同（示范文本）》（</w:t>
      </w:r>
      <w:r w:rsidRPr="00A21BAF">
        <w:t>GF—2003—0214</w:t>
      </w:r>
      <w:r w:rsidRPr="00A21BAF">
        <w:rPr>
          <w:rFonts w:hint="eastAsia"/>
        </w:rPr>
        <w:t>），劳务分包人在施工场地内自有施工机械设备的保险手续应由（　）办理，并支付保险费用。</w:t>
      </w:r>
    </w:p>
    <w:p w:rsidR="004A7FA2" w:rsidRPr="00A21BAF" w:rsidRDefault="004A7FA2" w:rsidP="00A21BAF">
      <w:pPr>
        <w:pStyle w:val="a5"/>
        <w:ind w:left="840" w:firstLineChars="0" w:firstLine="0"/>
      </w:pPr>
      <w:r w:rsidRPr="00A21BAF">
        <w:t>A</w:t>
      </w:r>
      <w:r w:rsidRPr="00A21BAF">
        <w:rPr>
          <w:rFonts w:hint="eastAsia"/>
        </w:rPr>
        <w:t>．发包人</w:t>
      </w:r>
    </w:p>
    <w:p w:rsidR="004A7FA2" w:rsidRPr="00A21BAF" w:rsidRDefault="004A7FA2" w:rsidP="00A21BAF">
      <w:pPr>
        <w:pStyle w:val="a5"/>
        <w:ind w:left="840" w:firstLineChars="0" w:firstLine="0"/>
      </w:pPr>
      <w:r w:rsidRPr="00A21BAF">
        <w:t>B</w:t>
      </w:r>
      <w:r w:rsidRPr="00A21BAF">
        <w:rPr>
          <w:rFonts w:hint="eastAsia"/>
        </w:rPr>
        <w:t>．工程承包人</w:t>
      </w:r>
    </w:p>
    <w:p w:rsidR="004A7FA2" w:rsidRPr="00A21BAF" w:rsidRDefault="004A7FA2" w:rsidP="00A21BAF">
      <w:pPr>
        <w:pStyle w:val="a5"/>
        <w:ind w:left="840" w:firstLineChars="0" w:firstLine="0"/>
      </w:pPr>
      <w:r w:rsidRPr="00A21BAF">
        <w:t>C</w:t>
      </w:r>
      <w:r w:rsidRPr="00A21BAF">
        <w:rPr>
          <w:rFonts w:hint="eastAsia"/>
        </w:rPr>
        <w:t>．劳务分包人</w:t>
      </w:r>
    </w:p>
    <w:p w:rsidR="004A7FA2" w:rsidRPr="00A21BAF" w:rsidRDefault="004A7FA2" w:rsidP="00A21BAF">
      <w:pPr>
        <w:pStyle w:val="a5"/>
        <w:ind w:left="840" w:firstLineChars="0" w:firstLine="0"/>
      </w:pPr>
      <w:r w:rsidRPr="00A21BAF">
        <w:t>D</w:t>
      </w:r>
      <w:r w:rsidRPr="00A21BAF">
        <w:rPr>
          <w:rFonts w:hint="eastAsia"/>
        </w:rPr>
        <w:t>．工程师</w:t>
      </w:r>
    </w:p>
    <w:p w:rsidR="004A7FA2" w:rsidRPr="0066187C" w:rsidRDefault="004A7FA2" w:rsidP="0066187C">
      <w:pPr>
        <w:pStyle w:val="a5"/>
        <w:numPr>
          <w:ilvl w:val="0"/>
          <w:numId w:val="1"/>
        </w:numPr>
        <w:ind w:firstLineChars="0"/>
      </w:pPr>
      <w:r w:rsidRPr="0066187C">
        <w:rPr>
          <w:rFonts w:hint="eastAsia"/>
        </w:rPr>
        <w:t>某工程施工过程中，由于供货商提供的设备（施工单位采购）质量存在缺陷，导致返工并造成损失。施工单位向（）索赔，以补偿自己的损失。</w:t>
      </w:r>
      <w:r w:rsidRPr="0066187C">
        <w:br/>
        <w:t>A</w:t>
      </w:r>
      <w:r w:rsidRPr="0066187C">
        <w:rPr>
          <w:rFonts w:hint="eastAsia"/>
        </w:rPr>
        <w:t>．业主</w:t>
      </w:r>
      <w:r w:rsidRPr="0066187C">
        <w:br/>
        <w:t>B</w:t>
      </w:r>
      <w:r w:rsidRPr="0066187C">
        <w:rPr>
          <w:rFonts w:hint="eastAsia"/>
        </w:rPr>
        <w:t>．工程师</w:t>
      </w:r>
      <w:r w:rsidRPr="0066187C">
        <w:br/>
        <w:t>C</w:t>
      </w:r>
      <w:r w:rsidRPr="0066187C">
        <w:rPr>
          <w:rFonts w:hint="eastAsia"/>
        </w:rPr>
        <w:t>．设备生产商</w:t>
      </w:r>
      <w:r w:rsidRPr="0066187C">
        <w:br/>
        <w:t>D</w:t>
      </w:r>
      <w:r w:rsidRPr="0066187C">
        <w:rPr>
          <w:rFonts w:hint="eastAsia"/>
        </w:rPr>
        <w:t>．设备供货商</w:t>
      </w:r>
    </w:p>
    <w:p w:rsidR="004A7FA2" w:rsidRPr="00237A60" w:rsidRDefault="004A7FA2" w:rsidP="00237A60">
      <w:pPr>
        <w:pStyle w:val="a5"/>
        <w:numPr>
          <w:ilvl w:val="0"/>
          <w:numId w:val="1"/>
        </w:numPr>
        <w:ind w:firstLineChars="0"/>
      </w:pPr>
      <w:r w:rsidRPr="00237A60">
        <w:rPr>
          <w:rFonts w:hint="eastAsia"/>
        </w:rPr>
        <w:t>根据《建设工程施工合同（示范文本）》（</w:t>
      </w:r>
      <w:r w:rsidRPr="00237A60">
        <w:t>GF—2013—0201</w:t>
      </w:r>
      <w:r w:rsidRPr="00237A60">
        <w:rPr>
          <w:rFonts w:hint="eastAsia"/>
        </w:rPr>
        <w:t>），</w:t>
      </w:r>
      <w:r w:rsidRPr="00237A60">
        <w:t>“</w:t>
      </w:r>
      <w:r w:rsidRPr="00237A60">
        <w:rPr>
          <w:rFonts w:hint="eastAsia"/>
        </w:rPr>
        <w:t>提供地质勘察资料，相邻建筑物、构筑物和地下工程等有关基础资料，并对所提供资料的真实性、准确性和完整性负责。</w:t>
      </w:r>
      <w:r w:rsidRPr="00237A60">
        <w:t>”</w:t>
      </w:r>
      <w:r w:rsidRPr="00237A60">
        <w:rPr>
          <w:rFonts w:hint="eastAsia"/>
        </w:rPr>
        <w:t>是</w:t>
      </w:r>
      <w:r w:rsidR="00A927C3">
        <w:rPr>
          <w:rFonts w:hint="eastAsia"/>
        </w:rPr>
        <w:t>(</w:t>
      </w:r>
      <w:r w:rsidRPr="00237A60">
        <w:t xml:space="preserve"> </w:t>
      </w:r>
      <w:r w:rsidRPr="00237A60">
        <w:rPr>
          <w:rFonts w:hint="eastAsia"/>
        </w:rPr>
        <w:t>）的责任和义务。</w:t>
      </w:r>
    </w:p>
    <w:p w:rsidR="004A7FA2" w:rsidRPr="00237A60" w:rsidRDefault="004A7FA2" w:rsidP="00237A60">
      <w:pPr>
        <w:pStyle w:val="a5"/>
        <w:ind w:left="840" w:firstLineChars="0" w:firstLine="0"/>
      </w:pPr>
      <w:r w:rsidRPr="00237A60">
        <w:t>A.</w:t>
      </w:r>
      <w:r w:rsidRPr="00237A60">
        <w:rPr>
          <w:rFonts w:hint="eastAsia"/>
        </w:rPr>
        <w:t>发包人</w:t>
      </w:r>
    </w:p>
    <w:p w:rsidR="004A7FA2" w:rsidRPr="00237A60" w:rsidRDefault="004A7FA2" w:rsidP="00237A60">
      <w:pPr>
        <w:pStyle w:val="a5"/>
        <w:ind w:left="840" w:firstLineChars="0" w:firstLine="0"/>
      </w:pPr>
      <w:r w:rsidRPr="00237A60">
        <w:t>B.</w:t>
      </w:r>
      <w:r w:rsidRPr="00237A60">
        <w:rPr>
          <w:rFonts w:hint="eastAsia"/>
        </w:rPr>
        <w:t>设计单位</w:t>
      </w:r>
    </w:p>
    <w:p w:rsidR="004A7FA2" w:rsidRPr="00237A60" w:rsidRDefault="004A7FA2" w:rsidP="00237A60">
      <w:pPr>
        <w:pStyle w:val="a5"/>
        <w:ind w:left="840" w:firstLineChars="0" w:firstLine="0"/>
      </w:pPr>
      <w:r w:rsidRPr="00237A60">
        <w:t>C.</w:t>
      </w:r>
      <w:r w:rsidRPr="00237A60">
        <w:rPr>
          <w:rFonts w:hint="eastAsia"/>
        </w:rPr>
        <w:t>承包人</w:t>
      </w:r>
    </w:p>
    <w:p w:rsidR="004A7FA2" w:rsidRPr="00237A60" w:rsidRDefault="004A7FA2" w:rsidP="00237A60">
      <w:pPr>
        <w:pStyle w:val="a5"/>
        <w:ind w:left="840" w:firstLineChars="0" w:firstLine="0"/>
      </w:pPr>
      <w:r w:rsidRPr="00237A60">
        <w:t>D.</w:t>
      </w:r>
      <w:r w:rsidRPr="00237A60">
        <w:rPr>
          <w:rFonts w:hint="eastAsia"/>
        </w:rPr>
        <w:t>监理人</w:t>
      </w:r>
    </w:p>
    <w:p w:rsidR="004A7FA2" w:rsidRPr="004569F2" w:rsidRDefault="004A7FA2" w:rsidP="004569F2">
      <w:pPr>
        <w:pStyle w:val="a5"/>
        <w:numPr>
          <w:ilvl w:val="0"/>
          <w:numId w:val="1"/>
        </w:numPr>
        <w:ind w:firstLineChars="0"/>
      </w:pPr>
      <w:r w:rsidRPr="004569F2">
        <w:rPr>
          <w:rFonts w:hint="eastAsia"/>
        </w:rPr>
        <w:t>在签订合同的谈判中，为了防范货币贬值或者通货膨胀的风险，招标人和中标人一般通过（　）约定风险分担方式。</w:t>
      </w:r>
    </w:p>
    <w:p w:rsidR="004A7FA2" w:rsidRPr="004569F2" w:rsidRDefault="004A7FA2" w:rsidP="004569F2">
      <w:pPr>
        <w:pStyle w:val="a5"/>
        <w:ind w:left="840" w:firstLineChars="0" w:firstLine="0"/>
      </w:pPr>
      <w:r w:rsidRPr="004569F2">
        <w:t>A</w:t>
      </w:r>
      <w:r w:rsidRPr="004569F2">
        <w:rPr>
          <w:rFonts w:hint="eastAsia"/>
        </w:rPr>
        <w:t>．确定合同价格条款</w:t>
      </w:r>
    </w:p>
    <w:p w:rsidR="004A7FA2" w:rsidRPr="004569F2" w:rsidRDefault="004A7FA2" w:rsidP="004569F2">
      <w:pPr>
        <w:pStyle w:val="a5"/>
        <w:ind w:left="840" w:firstLineChars="0" w:firstLine="0"/>
      </w:pPr>
      <w:r w:rsidRPr="004569F2">
        <w:t>B</w:t>
      </w:r>
      <w:r w:rsidRPr="004569F2">
        <w:rPr>
          <w:rFonts w:hint="eastAsia"/>
        </w:rPr>
        <w:t>．调整工程范围</w:t>
      </w:r>
    </w:p>
    <w:p w:rsidR="004A7FA2" w:rsidRPr="004569F2" w:rsidRDefault="004A7FA2" w:rsidP="004569F2">
      <w:pPr>
        <w:pStyle w:val="a5"/>
        <w:ind w:left="840" w:firstLineChars="0" w:firstLine="0"/>
      </w:pPr>
      <w:r w:rsidRPr="004569F2">
        <w:t>C</w:t>
      </w:r>
      <w:r w:rsidRPr="004569F2">
        <w:rPr>
          <w:rFonts w:hint="eastAsia"/>
        </w:rPr>
        <w:t>．确定合同款支付方式</w:t>
      </w:r>
    </w:p>
    <w:p w:rsidR="004A7FA2" w:rsidRPr="004569F2" w:rsidRDefault="004A7FA2" w:rsidP="004569F2">
      <w:pPr>
        <w:pStyle w:val="a5"/>
        <w:ind w:left="840" w:firstLineChars="0" w:firstLine="0"/>
      </w:pPr>
      <w:r w:rsidRPr="004569F2">
        <w:t>D</w:t>
      </w:r>
      <w:r w:rsidRPr="004569F2">
        <w:rPr>
          <w:rFonts w:hint="eastAsia"/>
        </w:rPr>
        <w:t>．确定价格调整条款</w:t>
      </w:r>
    </w:p>
    <w:p w:rsidR="004A7FA2" w:rsidRPr="0059471A" w:rsidRDefault="004A7FA2" w:rsidP="0059471A">
      <w:pPr>
        <w:pStyle w:val="a5"/>
        <w:numPr>
          <w:ilvl w:val="0"/>
          <w:numId w:val="1"/>
        </w:numPr>
        <w:ind w:firstLineChars="0"/>
      </w:pPr>
      <w:r w:rsidRPr="0059471A">
        <w:rPr>
          <w:rFonts w:hint="eastAsia"/>
        </w:rPr>
        <w:t>单位工程完工后，施工单位自行组织有关人员进行质量检查评定，在具备相关条件后，向（　）提交工程竣工验收报告。</w:t>
      </w:r>
    </w:p>
    <w:p w:rsidR="004A7FA2" w:rsidRPr="0059471A" w:rsidRDefault="004A7FA2" w:rsidP="0059471A">
      <w:pPr>
        <w:pStyle w:val="a5"/>
        <w:ind w:left="840" w:firstLineChars="0" w:firstLine="0"/>
      </w:pPr>
      <w:r w:rsidRPr="0059471A">
        <w:t>A</w:t>
      </w:r>
      <w:r w:rsidRPr="0059471A">
        <w:rPr>
          <w:rFonts w:hint="eastAsia"/>
        </w:rPr>
        <w:t>．监理单位</w:t>
      </w:r>
    </w:p>
    <w:p w:rsidR="004A7FA2" w:rsidRPr="0059471A" w:rsidRDefault="004A7FA2" w:rsidP="0059471A">
      <w:pPr>
        <w:pStyle w:val="a5"/>
        <w:ind w:left="840" w:firstLineChars="0" w:firstLine="0"/>
      </w:pPr>
      <w:r w:rsidRPr="0059471A">
        <w:t>B</w:t>
      </w:r>
      <w:r w:rsidRPr="0059471A">
        <w:rPr>
          <w:rFonts w:hint="eastAsia"/>
        </w:rPr>
        <w:t>．勘察、设计单位</w:t>
      </w:r>
    </w:p>
    <w:p w:rsidR="004A7FA2" w:rsidRPr="0059471A" w:rsidRDefault="004A7FA2" w:rsidP="0059471A">
      <w:pPr>
        <w:pStyle w:val="a5"/>
        <w:ind w:left="840" w:firstLineChars="0" w:firstLine="0"/>
      </w:pPr>
      <w:r w:rsidRPr="0059471A">
        <w:t>C</w:t>
      </w:r>
      <w:r w:rsidRPr="0059471A">
        <w:rPr>
          <w:rFonts w:hint="eastAsia"/>
        </w:rPr>
        <w:t>．建设单位</w:t>
      </w:r>
    </w:p>
    <w:p w:rsidR="004A7FA2" w:rsidRPr="0059471A" w:rsidRDefault="004A7FA2" w:rsidP="0059471A">
      <w:pPr>
        <w:pStyle w:val="a5"/>
        <w:ind w:left="840" w:firstLineChars="0" w:firstLine="0"/>
      </w:pPr>
      <w:r w:rsidRPr="0059471A">
        <w:lastRenderedPageBreak/>
        <w:t>D</w:t>
      </w:r>
      <w:r w:rsidRPr="0059471A">
        <w:rPr>
          <w:rFonts w:hint="eastAsia"/>
        </w:rPr>
        <w:t>．政府建设工程质量监督部门</w:t>
      </w:r>
    </w:p>
    <w:p w:rsidR="004A7FA2" w:rsidRDefault="004A7FA2" w:rsidP="00340101">
      <w:r>
        <w:rPr>
          <w:rFonts w:hint="eastAsia"/>
        </w:rPr>
        <w:t>二、名词解释</w:t>
      </w:r>
    </w:p>
    <w:p w:rsidR="004A7FA2" w:rsidRDefault="004A7FA2" w:rsidP="0034010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一般事故</w:t>
      </w:r>
    </w:p>
    <w:p w:rsidR="004A7FA2" w:rsidRDefault="004A7FA2" w:rsidP="0034010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费用偏差</w:t>
      </w:r>
    </w:p>
    <w:p w:rsidR="00A927C3" w:rsidRDefault="00A927C3" w:rsidP="00544808">
      <w:pPr>
        <w:rPr>
          <w:rFonts w:hint="eastAsia"/>
        </w:rPr>
      </w:pPr>
    </w:p>
    <w:p w:rsidR="004A7FA2" w:rsidRDefault="00A927C3" w:rsidP="00544808">
      <w:r>
        <w:rPr>
          <w:rFonts w:hint="eastAsia"/>
        </w:rPr>
        <w:t>三、简答题</w:t>
      </w:r>
    </w:p>
    <w:p w:rsidR="004A7FA2" w:rsidRDefault="004A7FA2" w:rsidP="009653A7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请简述项目结构图、组织结构图和合同结构图的区别</w:t>
      </w:r>
    </w:p>
    <w:p w:rsidR="004A7FA2" w:rsidRDefault="00B87833" w:rsidP="00E6134E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表2-1" style="width:342pt;height:204.75pt;visibility:visible">
            <v:imagedata r:id="rId12" o:title=""/>
          </v:shape>
        </w:pict>
      </w:r>
    </w:p>
    <w:p w:rsidR="004A7FA2" w:rsidRDefault="004A7FA2" w:rsidP="009653A7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请简述依据《招标投标法》规定，哪些项目宜采用招标方式确定承包人。</w:t>
      </w:r>
    </w:p>
    <w:p w:rsidR="004A7FA2" w:rsidRDefault="004A7FA2" w:rsidP="009653A7">
      <w:pPr>
        <w:pStyle w:val="a5"/>
        <w:ind w:left="840" w:firstLineChars="0" w:firstLine="0"/>
      </w:pPr>
      <w:r>
        <w:rPr>
          <w:rFonts w:hint="eastAsia"/>
        </w:rPr>
        <w:t>答：按照《招标投标法》规定，以下项目宜采用招标方式确定承包人：</w:t>
      </w:r>
    </w:p>
    <w:p w:rsidR="004A7FA2" w:rsidRDefault="004A7FA2" w:rsidP="009653A7">
      <w:pPr>
        <w:pStyle w:val="a5"/>
        <w:ind w:left="840" w:firstLineChars="0" w:firstLine="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）大型基础设施、公用事业等关系社会公共利益、公众安全的项目；</w:t>
      </w:r>
    </w:p>
    <w:p w:rsidR="004A7FA2" w:rsidRDefault="004A7FA2" w:rsidP="009653A7">
      <w:pPr>
        <w:pStyle w:val="a5"/>
        <w:ind w:left="840" w:firstLineChars="0" w:firstLine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）全部或者部分使用国有资金投资或者国家融资的项目；</w:t>
      </w:r>
    </w:p>
    <w:p w:rsidR="004A7FA2" w:rsidRPr="009653A7" w:rsidRDefault="004A7FA2" w:rsidP="009653A7">
      <w:pPr>
        <w:pStyle w:val="a5"/>
        <w:ind w:left="840" w:firstLineChars="0" w:firstLine="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）使用国际组织或者外国政府资金的项目；</w:t>
      </w:r>
    </w:p>
    <w:p w:rsidR="004A7FA2" w:rsidRDefault="00A927C3" w:rsidP="00544808">
      <w:r>
        <w:rPr>
          <w:rFonts w:hint="eastAsia"/>
        </w:rPr>
        <w:t>四</w:t>
      </w:r>
      <w:r w:rsidR="004A7FA2">
        <w:rPr>
          <w:rFonts w:hint="eastAsia"/>
        </w:rPr>
        <w:t>、计算题</w:t>
      </w:r>
    </w:p>
    <w:p w:rsidR="004A7FA2" w:rsidRPr="00D95409" w:rsidRDefault="004A7FA2" w:rsidP="00D77C7B">
      <w:pPr>
        <w:jc w:val="center"/>
        <w:rPr>
          <w:b/>
        </w:rPr>
      </w:pPr>
      <w:r w:rsidRPr="00D95409">
        <w:rPr>
          <w:rFonts w:hint="eastAsia"/>
          <w:b/>
        </w:rPr>
        <w:t>某网络计划工作逻辑关系及持续时间表</w:t>
      </w:r>
    </w:p>
    <w:tbl>
      <w:tblPr>
        <w:tblpPr w:leftFromText="180" w:rightFromText="180" w:vertAnchor="page" w:horzAnchor="margin" w:tblpY="80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0"/>
        <w:gridCol w:w="2130"/>
        <w:gridCol w:w="2131"/>
        <w:gridCol w:w="2131"/>
      </w:tblGrid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pPr>
              <w:rPr>
                <w:b/>
              </w:rPr>
            </w:pPr>
            <w:r w:rsidRPr="00D205E5">
              <w:rPr>
                <w:rFonts w:hint="eastAsia"/>
                <w:b/>
              </w:rPr>
              <w:t>工作</w:t>
            </w:r>
          </w:p>
        </w:tc>
        <w:tc>
          <w:tcPr>
            <w:tcW w:w="2130" w:type="dxa"/>
          </w:tcPr>
          <w:p w:rsidR="004A7FA2" w:rsidRPr="00D205E5" w:rsidRDefault="004A7FA2" w:rsidP="00D205E5">
            <w:pPr>
              <w:rPr>
                <w:b/>
              </w:rPr>
            </w:pPr>
            <w:proofErr w:type="gramStart"/>
            <w:r w:rsidRPr="00D205E5">
              <w:rPr>
                <w:rFonts w:hint="eastAsia"/>
                <w:b/>
              </w:rPr>
              <w:t>紧前工作</w:t>
            </w:r>
            <w:proofErr w:type="gramEnd"/>
          </w:p>
        </w:tc>
        <w:tc>
          <w:tcPr>
            <w:tcW w:w="2131" w:type="dxa"/>
          </w:tcPr>
          <w:p w:rsidR="004A7FA2" w:rsidRPr="00D205E5" w:rsidRDefault="004A7FA2" w:rsidP="00D205E5">
            <w:pPr>
              <w:rPr>
                <w:b/>
              </w:rPr>
            </w:pPr>
            <w:r w:rsidRPr="00D205E5">
              <w:rPr>
                <w:rFonts w:hint="eastAsia"/>
                <w:b/>
              </w:rPr>
              <w:t>紧后工作</w:t>
            </w:r>
          </w:p>
        </w:tc>
        <w:tc>
          <w:tcPr>
            <w:tcW w:w="2131" w:type="dxa"/>
          </w:tcPr>
          <w:p w:rsidR="004A7FA2" w:rsidRPr="00D205E5" w:rsidRDefault="004A7FA2" w:rsidP="00D205E5">
            <w:pPr>
              <w:rPr>
                <w:b/>
              </w:rPr>
            </w:pPr>
            <w:r w:rsidRPr="00D205E5">
              <w:rPr>
                <w:rFonts w:hint="eastAsia"/>
                <w:b/>
              </w:rPr>
              <w:t>持续时间（</w:t>
            </w:r>
            <w:r w:rsidRPr="00D205E5">
              <w:rPr>
                <w:b/>
              </w:rPr>
              <w:t>d</w:t>
            </w:r>
            <w:r w:rsidRPr="00D205E5">
              <w:rPr>
                <w:rFonts w:hint="eastAsia"/>
                <w:b/>
              </w:rPr>
              <w:t>）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A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--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C,D,E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6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B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--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D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8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C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A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F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5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D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A,B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F,G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7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E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A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F,G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9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F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C,D,E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--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4</w:t>
            </w:r>
          </w:p>
        </w:tc>
      </w:tr>
      <w:tr w:rsidR="004A7FA2" w:rsidRPr="00D205E5" w:rsidTr="00D205E5">
        <w:tc>
          <w:tcPr>
            <w:tcW w:w="2130" w:type="dxa"/>
          </w:tcPr>
          <w:p w:rsidR="004A7FA2" w:rsidRPr="00D205E5" w:rsidRDefault="004A7FA2" w:rsidP="00D205E5">
            <w:r w:rsidRPr="00D205E5">
              <w:t>G</w:t>
            </w:r>
          </w:p>
        </w:tc>
        <w:tc>
          <w:tcPr>
            <w:tcW w:w="2130" w:type="dxa"/>
          </w:tcPr>
          <w:p w:rsidR="004A7FA2" w:rsidRPr="00D205E5" w:rsidRDefault="004A7FA2" w:rsidP="00D205E5">
            <w:r w:rsidRPr="00D205E5">
              <w:t>D,E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--</w:t>
            </w:r>
          </w:p>
        </w:tc>
        <w:tc>
          <w:tcPr>
            <w:tcW w:w="2131" w:type="dxa"/>
          </w:tcPr>
          <w:p w:rsidR="004A7FA2" w:rsidRPr="00D205E5" w:rsidRDefault="004A7FA2" w:rsidP="00D205E5">
            <w:r w:rsidRPr="00D205E5">
              <w:t>5</w:t>
            </w:r>
          </w:p>
        </w:tc>
      </w:tr>
    </w:tbl>
    <w:p w:rsidR="004A7FA2" w:rsidRDefault="004A7FA2" w:rsidP="00D77C7B">
      <w:r>
        <w:rPr>
          <w:rFonts w:hint="eastAsia"/>
        </w:rPr>
        <w:t>请根据图中资料绘制双代号网络计划，若计划工期等于计算工期，试计算各项工作的六个时间参数及确定关键线路。并标注在网络图上。</w:t>
      </w:r>
    </w:p>
    <w:p w:rsidR="004A7FA2" w:rsidRDefault="00B87833">
      <w:r>
        <w:rPr>
          <w:noProof/>
        </w:rPr>
        <w:lastRenderedPageBreak/>
        <w:pict>
          <v:shape id="_x0000_i1026" type="#_x0000_t75" style="width:407.25pt;height:201pt;visibility:visible">
            <v:imagedata r:id="rId13" o:title=""/>
          </v:shape>
        </w:pict>
      </w:r>
    </w:p>
    <w:sectPr w:rsidR="004A7FA2" w:rsidSect="00150F3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FA2" w:rsidRDefault="004A7FA2" w:rsidP="00544808">
      <w:r>
        <w:separator/>
      </w:r>
    </w:p>
  </w:endnote>
  <w:endnote w:type="continuationSeparator" w:id="0">
    <w:p w:rsidR="004A7FA2" w:rsidRDefault="004A7FA2" w:rsidP="00544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FA2" w:rsidRDefault="004A7FA2" w:rsidP="00544808">
      <w:r>
        <w:separator/>
      </w:r>
    </w:p>
  </w:footnote>
  <w:footnote w:type="continuationSeparator" w:id="0">
    <w:p w:rsidR="004A7FA2" w:rsidRDefault="004A7FA2" w:rsidP="00544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FA2" w:rsidRDefault="004A7FA2" w:rsidP="007C114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C3520"/>
    <w:multiLevelType w:val="hybridMultilevel"/>
    <w:tmpl w:val="DBA87CAC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3C497B65"/>
    <w:multiLevelType w:val="hybridMultilevel"/>
    <w:tmpl w:val="15640B98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6B4C201A"/>
    <w:multiLevelType w:val="hybridMultilevel"/>
    <w:tmpl w:val="DBA87CAC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808"/>
    <w:rsid w:val="0000652B"/>
    <w:rsid w:val="00150F38"/>
    <w:rsid w:val="0015639A"/>
    <w:rsid w:val="00237A60"/>
    <w:rsid w:val="0030122E"/>
    <w:rsid w:val="00306920"/>
    <w:rsid w:val="00320C2A"/>
    <w:rsid w:val="00340101"/>
    <w:rsid w:val="00356458"/>
    <w:rsid w:val="003A0F36"/>
    <w:rsid w:val="004569F2"/>
    <w:rsid w:val="004A7FA2"/>
    <w:rsid w:val="004C2EAA"/>
    <w:rsid w:val="004D6052"/>
    <w:rsid w:val="00544808"/>
    <w:rsid w:val="00554842"/>
    <w:rsid w:val="0059471A"/>
    <w:rsid w:val="006056FB"/>
    <w:rsid w:val="0066187C"/>
    <w:rsid w:val="006F6D28"/>
    <w:rsid w:val="007A13EC"/>
    <w:rsid w:val="007C1149"/>
    <w:rsid w:val="00813204"/>
    <w:rsid w:val="008F4113"/>
    <w:rsid w:val="009653A7"/>
    <w:rsid w:val="00A21BAF"/>
    <w:rsid w:val="00A84317"/>
    <w:rsid w:val="00A927C3"/>
    <w:rsid w:val="00AF1479"/>
    <w:rsid w:val="00B40284"/>
    <w:rsid w:val="00B50778"/>
    <w:rsid w:val="00B87833"/>
    <w:rsid w:val="00BA3801"/>
    <w:rsid w:val="00BE6D02"/>
    <w:rsid w:val="00C87170"/>
    <w:rsid w:val="00D205E5"/>
    <w:rsid w:val="00D77C7B"/>
    <w:rsid w:val="00D95409"/>
    <w:rsid w:val="00E6134E"/>
    <w:rsid w:val="00E75B94"/>
    <w:rsid w:val="00E914D0"/>
    <w:rsid w:val="00EA332F"/>
    <w:rsid w:val="00F1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44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4480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44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44808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44808"/>
    <w:pPr>
      <w:ind w:firstLineChars="200" w:firstLine="420"/>
    </w:pPr>
  </w:style>
  <w:style w:type="paragraph" w:styleId="a6">
    <w:name w:val="Normal (Web)"/>
    <w:basedOn w:val="a"/>
    <w:uiPriority w:val="99"/>
    <w:semiHidden/>
    <w:rsid w:val="00E91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rsid w:val="00320C2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320C2A"/>
    <w:rPr>
      <w:rFonts w:cs="Times New Roman"/>
      <w:sz w:val="18"/>
      <w:szCs w:val="18"/>
    </w:rPr>
  </w:style>
  <w:style w:type="table" w:styleId="a8">
    <w:name w:val="Table Grid"/>
    <w:basedOn w:val="a1"/>
    <w:uiPriority w:val="99"/>
    <w:rsid w:val="00D77C7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9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anshe99.com/jianzao/zhenti/guanli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jianshe99.com/jianzao/zhenti/guanli/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ianshe99.com/wangxia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jianshe99.com/wangxia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ianshe99.com/jianzao/zhenti/guanli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1537</Words>
  <Characters>565</Characters>
  <Application>Microsoft Office Word</Application>
  <DocSecurity>0</DocSecurity>
  <Lines>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Angin</cp:lastModifiedBy>
  <cp:revision>30</cp:revision>
  <dcterms:created xsi:type="dcterms:W3CDTF">2015-04-13T06:57:00Z</dcterms:created>
  <dcterms:modified xsi:type="dcterms:W3CDTF">2015-05-07T06:45:00Z</dcterms:modified>
</cp:coreProperties>
</file>